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532" w:rsidRDefault="001B2856">
      <w:pPr>
        <w:spacing w:line="500" w:lineRule="exact"/>
        <w:ind w:firstLineChars="200" w:firstLine="640"/>
        <w:jc w:val="left"/>
        <w:rPr>
          <w:rFonts w:ascii="Times New Roman" w:eastAsia="仿宋_GB2312"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2</w:t>
      </w:r>
    </w:p>
    <w:p w:rsidR="004C4532" w:rsidRDefault="004C4532"/>
    <w:p w:rsidR="004C4532" w:rsidRDefault="004C4532"/>
    <w:p w:rsidR="004C4532" w:rsidRDefault="001B285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企业科技特派员工作总结提纲</w:t>
      </w:r>
    </w:p>
    <w:p w:rsidR="004C4532" w:rsidRDefault="004C4532">
      <w:pPr>
        <w:spacing w:beforeLines="50" w:before="156" w:line="560" w:lineRule="exact"/>
        <w:ind w:firstLineChars="200" w:firstLine="640"/>
        <w:jc w:val="left"/>
        <w:rPr>
          <w:rFonts w:ascii="Times New Roman" w:eastAsia="仿宋_GB2312" w:hAnsi="Times New Roman" w:cs="Times New Roman"/>
          <w:sz w:val="32"/>
          <w:szCs w:val="32"/>
        </w:rPr>
      </w:pPr>
    </w:p>
    <w:p w:rsidR="004C4532" w:rsidRPr="001B7951" w:rsidRDefault="001B2856">
      <w:pPr>
        <w:spacing w:beforeLines="50" w:before="156" w:line="560" w:lineRule="exact"/>
        <w:ind w:firstLineChars="200" w:firstLine="640"/>
        <w:jc w:val="left"/>
        <w:rPr>
          <w:rFonts w:asciiTheme="minorEastAsia" w:hAnsiTheme="minorEastAsia" w:cs="Times New Roman"/>
          <w:sz w:val="32"/>
          <w:szCs w:val="32"/>
        </w:rPr>
      </w:pPr>
      <w:r w:rsidRPr="001B7951">
        <w:rPr>
          <w:rFonts w:asciiTheme="minorEastAsia" w:hAnsiTheme="minorEastAsia" w:cs="Times New Roman"/>
          <w:sz w:val="32"/>
          <w:szCs w:val="32"/>
        </w:rPr>
        <w:t>一、</w:t>
      </w:r>
      <w:r w:rsidRPr="001B7951">
        <w:rPr>
          <w:rFonts w:asciiTheme="minorEastAsia" w:hAnsiTheme="minorEastAsia" w:cs="Times New Roman" w:hint="eastAsia"/>
          <w:sz w:val="32"/>
          <w:szCs w:val="32"/>
        </w:rPr>
        <w:t>企业</w:t>
      </w:r>
      <w:r w:rsidRPr="001B7951">
        <w:rPr>
          <w:rFonts w:asciiTheme="minorEastAsia" w:hAnsiTheme="minorEastAsia" w:cs="Times New Roman"/>
          <w:sz w:val="32"/>
          <w:szCs w:val="32"/>
        </w:rPr>
        <w:t>科技特派员情况简介（不超过200字）</w:t>
      </w:r>
    </w:p>
    <w:p w:rsidR="004C4532" w:rsidRPr="001B7951" w:rsidRDefault="001B2856">
      <w:pPr>
        <w:spacing w:line="560" w:lineRule="exact"/>
        <w:ind w:firstLineChars="200" w:firstLine="640"/>
        <w:jc w:val="left"/>
        <w:rPr>
          <w:rFonts w:asciiTheme="minorEastAsia" w:hAnsiTheme="minorEastAsia" w:cs="Times New Roman"/>
          <w:sz w:val="32"/>
          <w:szCs w:val="32"/>
        </w:rPr>
      </w:pPr>
      <w:r w:rsidRPr="001B7951">
        <w:rPr>
          <w:rFonts w:asciiTheme="minorEastAsia" w:hAnsiTheme="minorEastAsia" w:cs="Times New Roman"/>
          <w:sz w:val="32"/>
          <w:szCs w:val="32"/>
        </w:rPr>
        <w:t>二、入驻企业情况简介（不超过300字）</w:t>
      </w:r>
    </w:p>
    <w:p w:rsidR="004C4532" w:rsidRPr="001B7951" w:rsidRDefault="001B2856">
      <w:pPr>
        <w:spacing w:line="560" w:lineRule="exact"/>
        <w:ind w:firstLineChars="200" w:firstLine="640"/>
        <w:jc w:val="left"/>
        <w:rPr>
          <w:rFonts w:asciiTheme="minorEastAsia" w:hAnsiTheme="minorEastAsia" w:cs="Times New Roman"/>
          <w:sz w:val="32"/>
          <w:szCs w:val="32"/>
        </w:rPr>
      </w:pPr>
      <w:r w:rsidRPr="001B7951">
        <w:rPr>
          <w:rFonts w:asciiTheme="minorEastAsia" w:hAnsiTheme="minorEastAsia" w:cs="Times New Roman"/>
          <w:sz w:val="32"/>
          <w:szCs w:val="32"/>
        </w:rPr>
        <w:t>三、</w:t>
      </w:r>
      <w:r w:rsidRPr="001B7951">
        <w:rPr>
          <w:rFonts w:asciiTheme="minorEastAsia" w:hAnsiTheme="minorEastAsia" w:cs="Times New Roman" w:hint="eastAsia"/>
          <w:sz w:val="32"/>
          <w:szCs w:val="32"/>
        </w:rPr>
        <w:t>企业</w:t>
      </w:r>
      <w:r w:rsidRPr="001B7951">
        <w:rPr>
          <w:rFonts w:asciiTheme="minorEastAsia" w:hAnsiTheme="minorEastAsia" w:cs="Times New Roman"/>
          <w:sz w:val="32"/>
          <w:szCs w:val="32"/>
        </w:rPr>
        <w:t>科技特派员服务企业情况</w:t>
      </w:r>
    </w:p>
    <w:p w:rsidR="004C4532" w:rsidRPr="001B7951" w:rsidRDefault="001B2856">
      <w:pPr>
        <w:adjustRightInd w:val="0"/>
        <w:snapToGrid w:val="0"/>
        <w:spacing w:line="560" w:lineRule="exact"/>
        <w:ind w:firstLineChars="200" w:firstLine="640"/>
        <w:jc w:val="left"/>
        <w:rPr>
          <w:rFonts w:asciiTheme="minorEastAsia" w:hAnsiTheme="minorEastAsia" w:cs="Times New Roman"/>
          <w:b/>
          <w:bCs/>
          <w:sz w:val="32"/>
          <w:szCs w:val="32"/>
        </w:rPr>
      </w:pPr>
      <w:r w:rsidRPr="001B7951">
        <w:rPr>
          <w:rFonts w:asciiTheme="minorEastAsia" w:hAnsiTheme="minorEastAsia" w:cs="Times New Roman"/>
          <w:sz w:val="32"/>
          <w:szCs w:val="32"/>
        </w:rPr>
        <w:t>主要从为企业解决技术难题、开发“杀手锏”产品、培养引进人才、建设创新平台、制定研发战略、共同承担研发项目等方面进行总结，要求简洁明了，</w:t>
      </w:r>
      <w:r w:rsidRPr="001B7951">
        <w:rPr>
          <w:rFonts w:asciiTheme="minorEastAsia" w:hAnsiTheme="minorEastAsia" w:cs="Times New Roman"/>
          <w:b/>
          <w:color w:val="FF0000"/>
          <w:sz w:val="32"/>
          <w:szCs w:val="32"/>
        </w:rPr>
        <w:t>突出为企业做的工作和取得的成效</w:t>
      </w:r>
      <w:r w:rsidRPr="001B7951">
        <w:rPr>
          <w:rFonts w:asciiTheme="minorEastAsia" w:hAnsiTheme="minorEastAsia" w:cs="Times New Roman" w:hint="eastAsia"/>
          <w:b/>
          <w:color w:val="FF0000"/>
          <w:sz w:val="32"/>
          <w:szCs w:val="32"/>
        </w:rPr>
        <w:t>。</w:t>
      </w:r>
      <w:r w:rsidRPr="001B7951">
        <w:rPr>
          <w:rFonts w:asciiTheme="minorEastAsia" w:hAnsiTheme="minorEastAsia" w:cs="Times New Roman" w:hint="eastAsia"/>
          <w:b/>
          <w:bCs/>
          <w:sz w:val="32"/>
          <w:szCs w:val="32"/>
        </w:rPr>
        <w:t>（标志性的做法成效要提供证明材料作为附件，格式如：“与企业联合发表了。。。论文（证明材料见第20页附件1）”，</w:t>
      </w:r>
      <w:r w:rsidRPr="001B7951">
        <w:rPr>
          <w:rFonts w:asciiTheme="minorEastAsia" w:hAnsiTheme="minorEastAsia" w:cs="Times New Roman" w:hint="eastAsia"/>
          <w:b/>
          <w:bCs/>
          <w:color w:val="FF0000"/>
          <w:sz w:val="32"/>
          <w:szCs w:val="32"/>
        </w:rPr>
        <w:t>请不要提供无效的材料，不要把与服务企业无关的个人学术研究大篇幅论述！</w:t>
      </w:r>
      <w:r w:rsidRPr="001B7951">
        <w:rPr>
          <w:rFonts w:asciiTheme="minorEastAsia" w:hAnsiTheme="minorEastAsia" w:cs="Times New Roman" w:hint="eastAsia"/>
          <w:b/>
          <w:bCs/>
          <w:sz w:val="32"/>
          <w:szCs w:val="32"/>
        </w:rPr>
        <w:t>）</w:t>
      </w:r>
    </w:p>
    <w:p w:rsidR="004C4532" w:rsidRPr="001B7951" w:rsidRDefault="001B2856">
      <w:pPr>
        <w:adjustRightInd w:val="0"/>
        <w:snapToGrid w:val="0"/>
        <w:spacing w:line="560" w:lineRule="exact"/>
        <w:ind w:firstLineChars="200" w:firstLine="640"/>
        <w:jc w:val="left"/>
        <w:rPr>
          <w:rFonts w:asciiTheme="minorEastAsia" w:hAnsiTheme="minorEastAsia" w:cs="Times New Roman"/>
          <w:sz w:val="32"/>
          <w:szCs w:val="32"/>
        </w:rPr>
      </w:pPr>
      <w:r w:rsidRPr="001B7951">
        <w:rPr>
          <w:rFonts w:asciiTheme="minorEastAsia" w:hAnsiTheme="minorEastAsia" w:cs="Times New Roman"/>
          <w:sz w:val="32"/>
          <w:szCs w:val="32"/>
        </w:rPr>
        <w:t>四、企业评价（企业主要管理人员从特派员为企业所做的工作和取得的成效方面给予科技特派员客观评价，</w:t>
      </w:r>
      <w:r w:rsidRPr="001B7951">
        <w:rPr>
          <w:rFonts w:asciiTheme="minorEastAsia" w:hAnsiTheme="minorEastAsia" w:cs="Times New Roman"/>
          <w:b/>
          <w:sz w:val="32"/>
          <w:szCs w:val="32"/>
        </w:rPr>
        <w:t>要求加盖企业公章</w:t>
      </w:r>
      <w:r w:rsidRPr="001B7951">
        <w:rPr>
          <w:rFonts w:asciiTheme="minorEastAsia" w:hAnsiTheme="minorEastAsia" w:cs="Times New Roman"/>
          <w:sz w:val="32"/>
          <w:szCs w:val="32"/>
        </w:rPr>
        <w:t>）</w:t>
      </w:r>
    </w:p>
    <w:p w:rsidR="004C4532" w:rsidRPr="001B7951" w:rsidRDefault="004C4532">
      <w:pPr>
        <w:rPr>
          <w:rFonts w:asciiTheme="minorEastAsia" w:hAnsiTheme="minorEastAsia"/>
        </w:rPr>
      </w:pPr>
      <w:bookmarkStart w:id="0" w:name="_GoBack"/>
      <w:bookmarkEnd w:id="0"/>
    </w:p>
    <w:sectPr w:rsidR="004C4532" w:rsidRPr="001B79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6CF" w:rsidRDefault="004746CF" w:rsidP="005146D9">
      <w:r>
        <w:separator/>
      </w:r>
    </w:p>
  </w:endnote>
  <w:endnote w:type="continuationSeparator" w:id="0">
    <w:p w:rsidR="004746CF" w:rsidRDefault="004746CF" w:rsidP="0051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6CF" w:rsidRDefault="004746CF" w:rsidP="005146D9">
      <w:r>
        <w:separator/>
      </w:r>
    </w:p>
  </w:footnote>
  <w:footnote w:type="continuationSeparator" w:id="0">
    <w:p w:rsidR="004746CF" w:rsidRDefault="004746CF" w:rsidP="00514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9045A"/>
    <w:rsid w:val="001139C1"/>
    <w:rsid w:val="001B2856"/>
    <w:rsid w:val="001B7951"/>
    <w:rsid w:val="002D5C08"/>
    <w:rsid w:val="004746CF"/>
    <w:rsid w:val="004C4532"/>
    <w:rsid w:val="005146D9"/>
    <w:rsid w:val="005B2C8F"/>
    <w:rsid w:val="00F4315E"/>
    <w:rsid w:val="3339045A"/>
    <w:rsid w:val="6880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A50843-D64C-46F8-AC9E-93089ED1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146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146D9"/>
    <w:rPr>
      <w:kern w:val="2"/>
      <w:sz w:val="18"/>
      <w:szCs w:val="18"/>
    </w:rPr>
  </w:style>
  <w:style w:type="paragraph" w:styleId="a4">
    <w:name w:val="footer"/>
    <w:basedOn w:val="a"/>
    <w:link w:val="Char0"/>
    <w:rsid w:val="005146D9"/>
    <w:pPr>
      <w:tabs>
        <w:tab w:val="center" w:pos="4153"/>
        <w:tab w:val="right" w:pos="8306"/>
      </w:tabs>
      <w:snapToGrid w:val="0"/>
      <w:jc w:val="left"/>
    </w:pPr>
    <w:rPr>
      <w:sz w:val="18"/>
      <w:szCs w:val="18"/>
    </w:rPr>
  </w:style>
  <w:style w:type="character" w:customStyle="1" w:styleId="Char0">
    <w:name w:val="页脚 Char"/>
    <w:basedOn w:val="a0"/>
    <w:link w:val="a4"/>
    <w:rsid w:val="005146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Company>Lenovo</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张博</cp:lastModifiedBy>
  <cp:revision>4</cp:revision>
  <dcterms:created xsi:type="dcterms:W3CDTF">2019-03-27T06:19:00Z</dcterms:created>
  <dcterms:modified xsi:type="dcterms:W3CDTF">2019-03-28T03:50:00Z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